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CA8" w:rsidRPr="00DF7CA8" w:rsidRDefault="00E3634C" w:rsidP="00DF7CA8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 xml:space="preserve">ВІЗУАЛІЗОВАНА </w:t>
      </w:r>
      <w:r w:rsidR="00DF7CA8" w:rsidRPr="00DF7CA8"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 xml:space="preserve">ІНСТРУКЦІЯ </w:t>
      </w:r>
      <w:r w:rsidR="00DF7CA8" w:rsidRPr="00DF7CA8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 xml:space="preserve"> </w:t>
      </w:r>
    </w:p>
    <w:p w:rsidR="00DF7CA8" w:rsidRDefault="00DF7CA8" w:rsidP="00DF7CA8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</w:pPr>
      <w:r w:rsidRPr="00DF7CA8"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 xml:space="preserve">ЩОДО РОБОТИ </w:t>
      </w: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 xml:space="preserve">У СИСТЕМІ УПРАВЛІННЯМ НАВЧАННЯ </w:t>
      </w:r>
    </w:p>
    <w:p w:rsidR="00DF7CA8" w:rsidRDefault="00DF7CA8" w:rsidP="00DF7CA8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>(платформа</w:t>
      </w:r>
      <w:r w:rsidRPr="00DF7CA8"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 xml:space="preserve"> </w:t>
      </w:r>
      <w:r w:rsidRPr="00DF7CA8">
        <w:rPr>
          <w:rFonts w:asciiTheme="majorHAnsi" w:eastAsia="Times New Roman" w:hAnsiTheme="majorHAnsi" w:cs="Times New Roman"/>
          <w:b/>
          <w:bCs/>
          <w:sz w:val="28"/>
          <w:szCs w:val="28"/>
          <w:lang w:val="en-US" w:eastAsia="ru-RU"/>
        </w:rPr>
        <w:t>MOODLE</w:t>
      </w: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>)</w:t>
      </w:r>
    </w:p>
    <w:p w:rsidR="00E26BD1" w:rsidRDefault="00E26BD1" w:rsidP="00DF7CA8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>на курсі "Іноземна мова" Л.Домніч</w:t>
      </w:r>
    </w:p>
    <w:p w:rsidR="001349C5" w:rsidRDefault="001349C5" w:rsidP="00E26BD1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  <w:r w:rsidRPr="001349C5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Вивчення навчальної дисципліни "Іноземна мова" на 1 курсі бакалаврату відбувається у форматі змішаного навчання, а саме: на платформі дистанційного навчання курсу "Іноземна мова" Л.Домніч Потік А6 </w:t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:</w:t>
      </w:r>
    </w:p>
    <w:p w:rsidR="001349C5" w:rsidRDefault="001349C5" w:rsidP="001349C5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32980" cy="1765449"/>
            <wp:effectExtent l="19050" t="0" r="5670" b="0"/>
            <wp:docPr id="1" name="Рисунок 1" descr="C:\Users\user\Desktop\Світлина 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ітлина Титул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10" cy="176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C5" w:rsidRDefault="001349C5" w:rsidP="00E26BD1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</w:p>
    <w:p w:rsidR="00E26BD1" w:rsidRDefault="001349C5" w:rsidP="00E26BD1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 w:rsidRPr="001349C5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одночасно на платформі </w:t>
      </w:r>
      <w:r w:rsidRPr="001349C5">
        <w:rPr>
          <w:rFonts w:asciiTheme="majorHAnsi" w:eastAsia="Times New Roman" w:hAnsiTheme="majorHAnsi" w:cs="Times New Roman"/>
          <w:bCs/>
          <w:sz w:val="28"/>
          <w:szCs w:val="28"/>
          <w:lang w:val="en-US" w:eastAsia="ru-RU"/>
        </w:rPr>
        <w:t>Zoom</w:t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 за закріпленими посиланнями та в аудиторії.</w:t>
      </w:r>
    </w:p>
    <w:p w:rsidR="001349C5" w:rsidRPr="001349C5" w:rsidRDefault="001349C5" w:rsidP="001349C5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10626" cy="2536484"/>
            <wp:effectExtent l="19050" t="0" r="4224" b="0"/>
            <wp:docPr id="2" name="Рисунок 2" descr="C:\Users\user\Desktop\2023-2024 навчальний рік\Скріншоти занять\Скріншоти занять 2 семестр 2023-2024 н.р\Квітень 2024\Снимок 4 пара 24.04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2024 навчальний рік\Скріншоти занять\Скріншоти занять 2 семестр 2023-2024 н.р\Квітень 2024\Снимок 4 пара 24.04.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25" cy="25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C5" w:rsidRDefault="001349C5">
      <w:pP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 w:rsidRPr="001349C5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ab/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br w:type="page"/>
      </w:r>
    </w:p>
    <w:p w:rsidR="00E3634C" w:rsidRPr="00E3634C" w:rsidRDefault="00E3634C" w:rsidP="00E3634C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lastRenderedPageBreak/>
        <w:tab/>
        <w:t xml:space="preserve">На сторінці електронного курсу "Іноземна мова Потік А6 (1 курс ІФМК) Л.Домніч на платформі </w:t>
      </w:r>
      <w:r>
        <w:rPr>
          <w:rFonts w:asciiTheme="majorHAnsi" w:eastAsia="Times New Roman" w:hAnsiTheme="majorHAnsi" w:cs="Times New Roman"/>
          <w:bCs/>
          <w:sz w:val="28"/>
          <w:szCs w:val="28"/>
          <w:lang w:val="en-US" w:eastAsia="ru-RU"/>
        </w:rPr>
        <w:t>Moodle</w:t>
      </w:r>
      <w:r w:rsidRPr="00E3634C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 </w:t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розміщена загальна інформація, а саме: хто проводить заняття, електронна адреса для листування, місце проведення занять в університеті, розклад занять, вказані ідентифікатор </w:t>
      </w:r>
      <w:r>
        <w:rPr>
          <w:rFonts w:asciiTheme="majorHAnsi" w:eastAsia="Times New Roman" w:hAnsiTheme="majorHAnsi" w:cs="Times New Roman"/>
          <w:bCs/>
          <w:sz w:val="28"/>
          <w:szCs w:val="28"/>
          <w:lang w:val="pl-PL" w:eastAsia="ru-RU"/>
        </w:rPr>
        <w:t>Zoom</w:t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-конференції та пароль.</w:t>
      </w:r>
    </w:p>
    <w:p w:rsidR="00E3634C" w:rsidRPr="001349C5" w:rsidRDefault="00E3634C" w:rsidP="00E3634C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21594" cy="3481937"/>
            <wp:effectExtent l="19050" t="0" r="0" b="0"/>
            <wp:docPr id="10" name="Рисунок 9" descr="C:\Users\user\Desktop\Світлина №13 Загалом про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вітлина №13 Загалом про кур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73" cy="348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4C" w:rsidRDefault="00DF7CA8" w:rsidP="00E3634C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  <w:r w:rsidR="00E3634C" w:rsidRPr="001349C5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Заняття відбуваються згідно розкладу.</w:t>
      </w:r>
    </w:p>
    <w:p w:rsidR="00E3634C" w:rsidRDefault="00E3634C" w:rsidP="00E3634C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 w:rsidRPr="00E3634C">
        <w:rPr>
          <w:rFonts w:asciiTheme="majorHAnsi" w:eastAsia="Times New Roman" w:hAnsiTheme="majorHAns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42609" cy="1542386"/>
            <wp:effectExtent l="19050" t="0" r="5591" b="0"/>
            <wp:docPr id="11" name="Рисунок 3" descr="C:\Users\use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42" cy="154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9" w:rsidRPr="00CE2A99" w:rsidRDefault="00E3634C" w:rsidP="00E3634C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ab/>
        <w:t xml:space="preserve">На сторінці курсу (на початку) розміщені нормативні документи (робоча програма навчальної дисципліни, силабус, </w:t>
      </w:r>
      <w:r w:rsidR="00CE2A99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анотація навчальної дисципліни, список рекомендованої літератури, </w:t>
      </w: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методичні рекомендації, тощо)</w:t>
      </w:r>
      <w:r w:rsidR="00CE2A99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. Також зазначені на курси посилання на відвідування, посилання на </w:t>
      </w:r>
      <w:r w:rsidR="00CE2A99">
        <w:rPr>
          <w:rFonts w:asciiTheme="majorHAnsi" w:eastAsia="Times New Roman" w:hAnsiTheme="majorHAnsi" w:cs="Times New Roman"/>
          <w:bCs/>
          <w:sz w:val="28"/>
          <w:szCs w:val="28"/>
          <w:lang w:val="en-US" w:eastAsia="ru-RU"/>
        </w:rPr>
        <w:t>Zoom</w:t>
      </w:r>
      <w:r w:rsidR="00CE2A99" w:rsidRPr="00CE2A99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</w:t>
      </w:r>
      <w:r w:rsidR="00CE2A99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посилання (миттєве приднання):</w:t>
      </w:r>
    </w:p>
    <w:p w:rsidR="00CE2A99" w:rsidRDefault="00CE2A99" w:rsidP="00CE2A99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0517" cy="2544241"/>
            <wp:effectExtent l="19050" t="0" r="2433" b="0"/>
            <wp:docPr id="13" name="Рисунок 11" descr="C:\Users\user\Desktop\Світлина №14 Загалом про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вітлина №14 Загалом про курс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09" cy="254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4C" w:rsidRDefault="00CE2A99" w:rsidP="00CE2A99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ab/>
      </w:r>
      <w:r w:rsidR="00E3634C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На початку заняття студентам на платформі </w:t>
      </w:r>
      <w:r w:rsidR="00E3634C">
        <w:rPr>
          <w:rFonts w:asciiTheme="majorHAnsi" w:eastAsia="Times New Roman" w:hAnsiTheme="majorHAnsi" w:cs="Times New Roman"/>
          <w:bCs/>
          <w:sz w:val="28"/>
          <w:szCs w:val="28"/>
          <w:lang w:val="en-US" w:eastAsia="ru-RU"/>
        </w:rPr>
        <w:t>Moodle</w:t>
      </w:r>
      <w:r w:rsidR="00E3634C" w:rsidRPr="00E3634C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</w:t>
      </w:r>
      <w:r w:rsidR="00E3634C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необхідно поставити позначку відвідування (самостійно), обираючи актуальну дату заняття (в межах часу проведення заняття за розкладом):</w:t>
      </w:r>
    </w:p>
    <w:p w:rsidR="00E3634C" w:rsidRDefault="00E3634C" w:rsidP="00E3634C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90960" cy="1896294"/>
            <wp:effectExtent l="19050" t="0" r="90" b="0"/>
            <wp:docPr id="12" name="Рисунок 10" descr="C:\Users\user\Desktop\Світлина №19 відвідув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вітлина №19 відвідуванн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69" cy="189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4C" w:rsidRDefault="00E3634C" w:rsidP="00E3634C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</w:p>
    <w:p w:rsidR="00DF7CA8" w:rsidRDefault="00CE2A99" w:rsidP="00DF7CA8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ab/>
      </w:r>
      <w:r w:rsidR="001349C5"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>Потрібно</w:t>
      </w:r>
      <w:r w:rsidR="00DF7CA8"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розуміти, що це не час для відпочинку. Тому режим дня має залишатись таким, як і в навчальний період.</w:t>
      </w:r>
    </w:p>
    <w:p w:rsidR="0075320A" w:rsidRPr="0075320A" w:rsidRDefault="00E26BD1" w:rsidP="00E26BD1">
      <w:pPr>
        <w:numPr>
          <w:ilvl w:val="0"/>
          <w:numId w:val="2"/>
        </w:num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Пам’ятай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,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 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у синхронному режимі усі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здобувачі освіти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долучаються до </w:t>
      </w:r>
      <w:r w:rsidR="001349C5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заняття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(відсутнім можна бути тільки з поважних при</w:t>
      </w:r>
      <w:r w:rsid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чин (хвороба, технічні причини) за посиланням на платформі </w:t>
      </w:r>
      <w:r w:rsidR="0075320A">
        <w:rPr>
          <w:rFonts w:asciiTheme="majorHAnsi" w:eastAsia="Times New Roman" w:hAnsiTheme="majorHAnsi" w:cs="Times New Roman"/>
          <w:color w:val="111111"/>
          <w:sz w:val="28"/>
          <w:szCs w:val="28"/>
          <w:lang w:val="en-US" w:eastAsia="ru-RU"/>
        </w:rPr>
        <w:t>Moodle</w:t>
      </w:r>
      <w:r w:rsid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: </w:t>
      </w:r>
    </w:p>
    <w:p w:rsidR="0075320A" w:rsidRPr="0075320A" w:rsidRDefault="0075320A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75320A" w:rsidRPr="0075320A" w:rsidRDefault="0075320A" w:rsidP="0075320A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48365" cy="1510748"/>
            <wp:effectExtent l="19050" t="0" r="0" b="0"/>
            <wp:docPr id="4" name="Рисунок 4" descr="C:\Users\user\Desktop\Світлина Титулка ідентифікатор кур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ітлина Титулка ідентифікатор курсу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77" cy="151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97" w:rsidRDefault="00470797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</w:p>
    <w:p w:rsidR="00470797" w:rsidRDefault="00470797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</w:p>
    <w:p w:rsidR="0075320A" w:rsidRDefault="0075320A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lastRenderedPageBreak/>
        <w:t xml:space="preserve"> за посиланням на платформі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en-US" w:eastAsia="ru-RU"/>
        </w:rPr>
        <w:t>Zoom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:</w:t>
      </w:r>
    </w:p>
    <w:p w:rsidR="00CE2A99" w:rsidRDefault="00CE2A99" w:rsidP="004707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09233" cy="600616"/>
            <wp:effectExtent l="19050" t="0" r="0" b="0"/>
            <wp:docPr id="14" name="Рисунок 12" descr="C:\Users\user\Desktop\Снимок Зум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нимок Зуму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79" cy="60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0A" w:rsidRDefault="0075320A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</w:p>
    <w:p w:rsidR="0075320A" w:rsidRPr="0075320A" w:rsidRDefault="0075320A" w:rsidP="0047079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75320A" w:rsidRPr="0075320A" w:rsidRDefault="00470797" w:rsidP="0047079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(відсутнім можна бути тільки з поважних при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чин (хвороба, технічні причини), </w:t>
      </w:r>
      <w:r w:rsidR="00E26BD1"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але заздалегідь </w:t>
      </w:r>
      <w:r w:rsidR="0075320A"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необхідно </w:t>
      </w:r>
      <w:r w:rsidR="00E26BD1"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попередити </w:t>
      </w:r>
      <w:r w:rsidR="00E26BD1"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викладача повідомленням на електронну пошту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:</w:t>
      </w:r>
      <w:r w:rsidR="00E26BD1"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</w:p>
    <w:p w:rsidR="0075320A" w:rsidRDefault="0075320A" w:rsidP="004707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40414" cy="1631462"/>
            <wp:effectExtent l="19050" t="0" r="7786" b="0"/>
            <wp:docPr id="5" name="Рисунок 5" descr="C:\Users\user\Desktop\Снимок електронна адр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имок електронна адрес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36" cy="163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0A" w:rsidRPr="0075320A" w:rsidRDefault="0075320A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E26BD1" w:rsidRDefault="00E26BD1" w:rsidP="00470797">
      <w:pP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чи у онлайн групу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  <w:r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у месинджери 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або </w:t>
      </w:r>
      <w:r w:rsidRP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методиста курсу</w:t>
      </w:r>
      <w:r w:rsidR="0075320A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.</w:t>
      </w:r>
    </w:p>
    <w:p w:rsidR="0075320A" w:rsidRDefault="0075320A" w:rsidP="004707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65665" cy="683812"/>
            <wp:effectExtent l="19050" t="0" r="1585" b="0"/>
            <wp:docPr id="6" name="Рисунок 6" descr="C:\Users\user\Desktop\Снимок гр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нимок груп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40" cy="6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97" w:rsidRDefault="00470797" w:rsidP="0075320A">
      <w:pPr>
        <w:shd w:val="clear" w:color="auto" w:fill="FFFFFF"/>
        <w:spacing w:after="0" w:line="240" w:lineRule="auto"/>
        <w:ind w:left="1096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75320A" w:rsidRPr="0075320A" w:rsidRDefault="0075320A" w:rsidP="004707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75554" cy="2107095"/>
            <wp:effectExtent l="19050" t="0" r="0" b="0"/>
            <wp:docPr id="7" name="Рисунок 7" descr="C:\Users\user\Desktop\Снимок група у телег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нимок група у телеграм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73" cy="21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0A" w:rsidRPr="0075320A" w:rsidRDefault="0075320A" w:rsidP="0075320A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E3634C" w:rsidRPr="00E3634C" w:rsidRDefault="00E26BD1" w:rsidP="00E26BD1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134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Правила поведінки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 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на онлайн –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занятті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: відео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бажано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вмикати , але на аватарці фото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здобувача освіти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, нік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 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– його прізвище та ім’я, код навчальної групи.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</w:p>
    <w:p w:rsidR="00E26BD1" w:rsidRPr="00DF7CA8" w:rsidRDefault="00E26BD1" w:rsidP="00E26BD1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134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Коли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викладач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пояснює, мікрофон учня вимкнутий. 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Почнеться обговорення – і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викладач 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запропонує ввімкнути мікрофони. В чаті вести спілкування відповідно до теми, задавати запитання по суті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загняття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 .</w:t>
      </w:r>
    </w:p>
    <w:p w:rsidR="00E26BD1" w:rsidRPr="00DF7CA8" w:rsidRDefault="00E3634C" w:rsidP="00642CBD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08609" cy="1754356"/>
            <wp:effectExtent l="19050" t="0" r="1491" b="0"/>
            <wp:docPr id="9" name="Рисунок 8" descr="C:\Users\user\Desktop\Снимок занят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нимок занятт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27" cy="175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97" w:rsidRDefault="00DF7CA8" w:rsidP="00DF7CA8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</w:p>
    <w:p w:rsidR="00DF7CA8" w:rsidRDefault="00470797" w:rsidP="00DF7CA8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  <w:r w:rsidR="00DF7CA8"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Важливо мати чітко визначені </w:t>
      </w:r>
      <w:r w:rsidR="00DF7CA8"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>"</w:t>
      </w:r>
      <w:r w:rsidR="00DF7CA8"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>робочі</w:t>
      </w:r>
      <w:r w:rsidR="00DF7CA8"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>"</w:t>
      </w:r>
      <w:r w:rsidR="00DF7CA8"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години для виконання завдань онлайн, щоб час за комп’ютером «не розмивався».</w:t>
      </w:r>
    </w:p>
    <w:p w:rsidR="00DF7CA8" w:rsidRPr="00DF7CA8" w:rsidRDefault="00DF7CA8" w:rsidP="00DF7CA8">
      <w:pPr>
        <w:numPr>
          <w:ilvl w:val="0"/>
          <w:numId w:val="2"/>
        </w:num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Важливо р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обочий день почитати відповідно розкладу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занять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.</w:t>
      </w:r>
    </w:p>
    <w:p w:rsidR="00DF7CA8" w:rsidRPr="00642CBD" w:rsidRDefault="00DF7CA8" w:rsidP="00DF7CA8">
      <w:pPr>
        <w:numPr>
          <w:ilvl w:val="0"/>
          <w:numId w:val="2"/>
        </w:num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Важливо мати чітко визначені робочі години для виконання завдань онлайн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(</w:t>
      </w: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один і той же час, в основному в денні години).</w:t>
      </w:r>
    </w:p>
    <w:p w:rsidR="00642CBD" w:rsidRPr="00E26BD1" w:rsidRDefault="00642CBD" w:rsidP="00642CBD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</w:p>
    <w:p w:rsidR="00E26BD1" w:rsidRDefault="00642CBD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  <w:t xml:space="preserve">Весь матеріал, який розміщений на платформі 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en-US" w:eastAsia="ru-RU"/>
        </w:rPr>
        <w:t>Moodle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>, чітко структурований, практичні завдання розміщені після теми, світлини до теми, тек</w:t>
      </w:r>
      <w:r w:rsidR="001C4CAB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>сту. Формулювання завдань чіткі; іншими словами, текст завжди розміщений під світлиною; усі завдання, відповідно, що розміщені нижче тексту, стосуються виключно тексту, розміщеного перед завданнями.</w:t>
      </w:r>
    </w:p>
    <w:p w:rsidR="00642CBD" w:rsidRDefault="00642CBD" w:rsidP="00642CBD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07805" cy="2528515"/>
            <wp:effectExtent l="19050" t="0" r="2295" b="0"/>
            <wp:docPr id="15" name="Рисунок 13" descr="C:\Users\user\Desktop\Світлина №5 На сайті завд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вітлина №5 На сайті завданн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52" cy="252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BD" w:rsidRDefault="00642CBD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1C4CAB" w:rsidRDefault="00642CBD">
      <w:pP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</w:r>
      <w:r w:rsidR="001C4CAB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br w:type="page"/>
      </w:r>
    </w:p>
    <w:p w:rsidR="00642CBD" w:rsidRDefault="001C4CAB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lastRenderedPageBreak/>
        <w:tab/>
      </w:r>
      <w:r w:rsidR="00642CBD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>Більшість домашніх практичних завдань містять такі вказівки:</w:t>
      </w:r>
    </w:p>
    <w:p w:rsidR="00642CBD" w:rsidRDefault="00642CBD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Read and translate text "....".</w:t>
      </w:r>
      <w:r w:rsidRPr="00642CBD">
        <w:rPr>
          <w:rFonts w:asciiTheme="majorHAnsi" w:eastAsia="Times New Roman" w:hAnsiTheme="majorHAnsi" w:cs="Tahoma"/>
          <w:color w:val="111111"/>
          <w:sz w:val="28"/>
          <w:szCs w:val="28"/>
          <w:lang w:val="en-US" w:eastAsia="ru-RU"/>
        </w:rPr>
        <w:t xml:space="preserve">  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>Необхідно прикріпити переклад тексту (окремим файлом, відповідно позначивши це у назві файлу).</w:t>
      </w:r>
    </w:p>
    <w:p w:rsidR="001C4CAB" w:rsidRDefault="001C4CAB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1C4CAB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60611" cy="3995056"/>
            <wp:effectExtent l="19050" t="0" r="1939" b="0"/>
            <wp:docPr id="26" name="Рисунок 23" descr="C:\Users\user\Desktop\Світлина 1 Переклад тек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вітлина 1 Переклад тексту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56" cy="399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Pr="00642CBD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4A2974" w:rsidRDefault="001C4CAB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</w:r>
      <w:r w:rsidR="00642CBD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Завдання типу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Make  a colour analysis of this text</w:t>
      </w:r>
      <w:r w:rsidR="00642CBD">
        <w:rPr>
          <w:rFonts w:asciiTheme="majorHAnsi" w:eastAsia="Times New Roman" w:hAnsiTheme="majorHAnsi" w:cs="Tahoma"/>
          <w:color w:val="111111"/>
          <w:sz w:val="28"/>
          <w:szCs w:val="28"/>
          <w:lang w:val="en-US" w:eastAsia="ru-RU"/>
        </w:rPr>
        <w:t xml:space="preserve">. </w:t>
      </w:r>
      <w:r w:rsidR="004A2974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У такому завданні </w:t>
      </w:r>
      <w:r w:rsidR="00642CBD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необхідно проаналізувати текст, </w:t>
      </w:r>
      <w:r w:rsidR="004A2974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позначити слова та словосполучення </w:t>
      </w:r>
      <w:r w:rsidR="00642CBD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>кольором (зеленим, жовтим та червоним)</w:t>
      </w:r>
      <w:r w:rsidR="004A2974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: </w:t>
      </w:r>
    </w:p>
    <w:p w:rsidR="004A2974" w:rsidRDefault="004A2974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</w:r>
      <w:r w:rsidRPr="004A2974">
        <w:rPr>
          <w:rFonts w:asciiTheme="majorHAnsi" w:eastAsia="Times New Roman" w:hAnsiTheme="majorHAnsi" w:cs="Tahoma"/>
          <w:color w:val="111111"/>
          <w:sz w:val="28"/>
          <w:szCs w:val="28"/>
          <w:shd w:val="clear" w:color="auto" w:fill="92D050"/>
          <w:lang w:val="uk-UA" w:eastAsia="ru-RU"/>
        </w:rPr>
        <w:t>Зеленим кольором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 позначаєте в оригіналі тексту англійською мовою ті слова та словосполучення, в яких Ви робите помилки у вимові (наголос, вимова окремих звуків при читанні певних буквосполучень). Правильність вимови можна перевірити у будь-якому онлайн перекладачі з аудіопідтримкою. </w:t>
      </w:r>
    </w:p>
    <w:p w:rsidR="00642CBD" w:rsidRDefault="004A2974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</w:r>
      <w:r w:rsidRPr="004A2974">
        <w:rPr>
          <w:rFonts w:asciiTheme="majorHAnsi" w:eastAsia="Times New Roman" w:hAnsiTheme="majorHAnsi" w:cs="Tahoma"/>
          <w:color w:val="111111"/>
          <w:sz w:val="28"/>
          <w:szCs w:val="28"/>
          <w:shd w:val="clear" w:color="auto" w:fill="FF0000"/>
          <w:lang w:val="uk-UA" w:eastAsia="ru-RU"/>
        </w:rPr>
        <w:t>Червоним кольором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 позначаєте ті слова та словосполучення, які вперше зустріли, не знаєте значення цього слова (словосполучення).</w:t>
      </w:r>
    </w:p>
    <w:p w:rsidR="004A2974" w:rsidRDefault="004A2974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  <w:t>Жовтим кольором позначаєте в оригіналі тексту ті слова та словосполучення, значення та вимову яких Ви знаєте, проте у певному реченні чи тексті переклад Вам не зрозумілий, оскільки слово має інше значення; Вам необхідно його додатково уточними у словнику.</w:t>
      </w:r>
    </w:p>
    <w:p w:rsidR="001C4CAB" w:rsidRDefault="001C4CAB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4A2974" w:rsidRDefault="004A2974" w:rsidP="004A2974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282802" cy="3904091"/>
            <wp:effectExtent l="19050" t="0" r="3448" b="0"/>
            <wp:docPr id="19" name="Рисунок 17" descr="C:\Users\user\Desktop\Світлина №4 Кольоровий аналіз тек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вітлина №4 Кольоровий аналіз тексту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261" cy="390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Default="004A2974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  <w:t xml:space="preserve">Завдання типу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Make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up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a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list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of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key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>/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unknown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words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to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the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en-US" w:eastAsia="ru-RU"/>
        </w:rPr>
        <w:t>text</w:t>
      </w:r>
      <w:r w:rsidR="00642CBD" w:rsidRPr="001C4CAB">
        <w:rPr>
          <w:rFonts w:asciiTheme="majorHAnsi" w:eastAsia="Times New Roman" w:hAnsiTheme="majorHAnsi" w:cs="Tahoma"/>
          <w:color w:val="111111"/>
          <w:sz w:val="28"/>
          <w:szCs w:val="28"/>
          <w:u w:val="single"/>
          <w:lang w:val="uk-UA" w:eastAsia="ru-RU"/>
        </w:rPr>
        <w:t xml:space="preserve"> "..."</w:t>
      </w: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 потребують виконання "словникової" роботи у таблиці, яка прикріплена у розділі "Допоміжні ресурси" під назвою Бланк аналізу тексту.</w:t>
      </w:r>
      <w:r w:rsidR="001C4CAB"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 xml:space="preserve">  Таблиця заповнена має орієнтовно такий вигляд:</w:t>
      </w:r>
    </w:p>
    <w:p w:rsidR="001C4CAB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 w:rsidRPr="001C4CAB"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29990" cy="1940118"/>
            <wp:effectExtent l="19050" t="0" r="0" b="0"/>
            <wp:docPr id="20" name="Рисунок 15" descr="C:\Users\user\Desktop\Світлина №2 Список ключових та незнайомих слів з тек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вітлина №2 Список ключових та незнайомих слів з тексту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10" cy="19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  <w:t>Бланк аналізу тексту розміщений у розділі "Допоміжні ресурси":</w:t>
      </w:r>
    </w:p>
    <w:p w:rsidR="004A2974" w:rsidRDefault="004A2974" w:rsidP="004A2974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49281" cy="2284996"/>
            <wp:effectExtent l="19050" t="0" r="0" b="0"/>
            <wp:docPr id="18" name="Рисунок 16" descr="C:\Users\user\Desktop\Світлина №8 Допоміжні ресурси відео та фай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вітлина №8 Допоміжні ресурси відео та файли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281" cy="228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74" w:rsidRDefault="004A2974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lastRenderedPageBreak/>
        <w:tab/>
        <w:t xml:space="preserve">Усе виконане практичне завдання необхідно прикріпити окремими файлами: </w:t>
      </w:r>
    </w:p>
    <w:p w:rsidR="004A2974" w:rsidRDefault="004A2974" w:rsidP="004A2974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96237" cy="1109594"/>
            <wp:effectExtent l="19050" t="0" r="4363" b="0"/>
            <wp:docPr id="16" name="Рисунок 14" descr="C:\Users\user\Desktop\Світлина №1 Прикріплення 3 файл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вітлина №1 Прикріплення 3 файлів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79" cy="110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Default="001C4CAB" w:rsidP="004A2974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  <w:tab/>
        <w:t>Окрім традиційних завдань з текстом, час від часу пропонуються завдання творчого характеру - створити мультимедійну презентацію за вказаними темами:</w:t>
      </w:r>
    </w:p>
    <w:p w:rsidR="001C4CAB" w:rsidRPr="001C4CAB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93366" cy="1382398"/>
            <wp:effectExtent l="19050" t="0" r="7234" b="0"/>
            <wp:docPr id="25" name="Рисунок 22" descr="C:\Users\user\Desktop\Світлина №6 Завдання мультимеді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вітлина №6 Завдання мультимедіа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74" cy="138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BD" w:rsidRPr="004A2974" w:rsidRDefault="00642CBD" w:rsidP="00642CB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</w:p>
    <w:p w:rsidR="00E26BD1" w:rsidRDefault="00DF7CA8" w:rsidP="00E26BD1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>Виконуйте завдання своєчасно, не відкладайте на «потім»</w:t>
      </w:r>
      <w:r w:rsidR="00E26BD1"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>; р</w:t>
      </w:r>
      <w:r w:rsidR="00E26BD1"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оби перерви  між виконанням </w:t>
      </w:r>
      <w:r w:rsidR="00E26BD1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занять</w:t>
      </w:r>
      <w:r w:rsidR="00E26BD1"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.</w:t>
      </w:r>
    </w:p>
    <w:p w:rsidR="00E26BD1" w:rsidRPr="001C4CAB" w:rsidRDefault="00E26BD1" w:rsidP="00E26BD1">
      <w:pPr>
        <w:numPr>
          <w:ilvl w:val="0"/>
          <w:numId w:val="3"/>
        </w:num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 xml:space="preserve">Дотримуйся чіткого дедлайну щодо надання  завдань на перевірку </w:t>
      </w:r>
      <w:r w:rsidRPr="00E26BD1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викладачу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. </w:t>
      </w: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ab/>
      </w:r>
      <w:r w:rsidRPr="001C4CAB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</w:p>
    <w:p w:rsidR="001C4CAB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59465" cy="1964896"/>
            <wp:effectExtent l="19050" t="0" r="7785" b="0"/>
            <wp:docPr id="22" name="Рисунок 19" descr="C:\Users\user\Desktop\Дата завід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ата завідання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42" cy="196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ab/>
        <w:t>Усі завдання оцінюються окремо в балах: від 3 до 7 балів (за умови якісного та вчасного виконання):</w:t>
      </w:r>
      <w:r w:rsidRPr="001C4CAB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</w:p>
    <w:p w:rsidR="001C4CAB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56509" cy="1789043"/>
            <wp:effectExtent l="19050" t="0" r="5991" b="0"/>
            <wp:docPr id="23" name="Рисунок 20" descr="C:\Users\user\Desktop\Світлина №17 оцінюв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вітлина №17 оцінювання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52" cy="179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lastRenderedPageBreak/>
        <w:tab/>
        <w:t>Якщо домашнє завдання виконано не у повному обсязі - знижений бал.</w:t>
      </w:r>
    </w:p>
    <w:p w:rsidR="007D3A14" w:rsidRPr="00A61A1F" w:rsidRDefault="007D3A14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ab/>
        <w:t xml:space="preserve">Система оцінювання знань студентів на бакалавраті передбачає активну участь студентів під час аудиторних занять </w:t>
      </w:r>
      <w:r w:rsidR="00A61A1F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у виді усних відповідей  (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в</w:t>
      </w:r>
      <w:r w:rsidR="00A61A1F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 </w:t>
      </w: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т.ч. у форматі дистанційного навчання на платформі </w:t>
      </w:r>
      <w:r w:rsidR="00A61A1F">
        <w:rPr>
          <w:rFonts w:asciiTheme="majorHAnsi" w:eastAsia="Times New Roman" w:hAnsiTheme="majorHAnsi" w:cs="Times New Roman"/>
          <w:color w:val="111111"/>
          <w:sz w:val="28"/>
          <w:szCs w:val="28"/>
          <w:lang w:val="en-US" w:eastAsia="ru-RU"/>
        </w:rPr>
        <w:t>Zoom</w:t>
      </w:r>
      <w:r w:rsidR="00A61A1F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); відвідування занять з самостійним позначенням у відповідному блоці (кожне відвідування заняття  - 0,5 балу); обов</w:t>
      </w:r>
      <w:r w:rsidR="00A61A1F" w:rsidRPr="00A61A1F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>'</w:t>
      </w:r>
      <w:r w:rsidR="00A61A1F"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 xml:space="preserve">язкове виконання модульної контрольної роботи (до 20 балів); виконання практичних завдань протягом семестру, яких не менше 15. Кожне практичне завдання оцінюється від 3 до 7 балів. Таким чином, здійснюється накопичення балів. Для отримання позитивної оцінки "задовільно" і вище необхідно набрати щонайменше 60 балів за семестр. </w:t>
      </w:r>
    </w:p>
    <w:p w:rsidR="001C4CAB" w:rsidRDefault="001C4CAB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  <w:tab/>
        <w:t>Після завершення кінцевого терміну завдань виконані домашні завдання все ще  можна долучати, проте максимальна кількість балів за правильно виконану роботу буде знижена.</w:t>
      </w:r>
    </w:p>
    <w:p w:rsidR="007D3A14" w:rsidRDefault="007D3A14" w:rsidP="001C4C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11111"/>
          <w:sz w:val="28"/>
          <w:szCs w:val="28"/>
          <w:lang w:val="uk-UA" w:eastAsia="ru-RU"/>
        </w:rPr>
      </w:pPr>
    </w:p>
    <w:p w:rsidR="001C4CAB" w:rsidRPr="00E26BD1" w:rsidRDefault="001C4CAB" w:rsidP="001C4CA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>
        <w:rPr>
          <w:rFonts w:asciiTheme="majorHAnsi" w:eastAsia="Times New Roman" w:hAnsiTheme="majorHAnsi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77359" cy="1144988"/>
            <wp:effectExtent l="19050" t="0" r="8941" b="0"/>
            <wp:docPr id="21" name="Рисунок 18" descr="C:\Users\user\Desktop\Світлина №18 оцінюв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вітлина №18 оцінювання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80" cy="11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D1" w:rsidRPr="00DF7CA8" w:rsidRDefault="00E26BD1" w:rsidP="00E26BD1">
      <w:pPr>
        <w:numPr>
          <w:ilvl w:val="0"/>
          <w:numId w:val="3"/>
        </w:numPr>
        <w:shd w:val="clear" w:color="auto" w:fill="FFFFFF"/>
        <w:spacing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У виконані завдання дотримуйся чіткої інструкції від вчителя.</w:t>
      </w:r>
    </w:p>
    <w:p w:rsidR="00E26BD1" w:rsidRPr="00E26BD1" w:rsidRDefault="00E26BD1" w:rsidP="00E26BD1">
      <w:pPr>
        <w:numPr>
          <w:ilvl w:val="0"/>
          <w:numId w:val="3"/>
        </w:num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  <w:r w:rsidRPr="00DF7CA8">
        <w:rPr>
          <w:rFonts w:asciiTheme="majorHAnsi" w:eastAsia="Times New Roman" w:hAnsiTheme="majorHAnsi" w:cs="Times New Roman"/>
          <w:color w:val="111111"/>
          <w:sz w:val="28"/>
          <w:szCs w:val="28"/>
          <w:lang w:eastAsia="ru-RU"/>
        </w:rPr>
        <w:t>Пам’ятай про академічну доброчесність.</w:t>
      </w:r>
    </w:p>
    <w:p w:rsidR="00E26BD1" w:rsidRPr="00DF7CA8" w:rsidRDefault="00E26BD1" w:rsidP="00E26BD1">
      <w:pPr>
        <w:shd w:val="clear" w:color="auto" w:fill="FFFFFF"/>
        <w:spacing w:after="0" w:line="240" w:lineRule="auto"/>
        <w:ind w:left="1096"/>
        <w:jc w:val="both"/>
        <w:rPr>
          <w:rFonts w:asciiTheme="majorHAnsi" w:eastAsia="Times New Roman" w:hAnsiTheme="majorHAnsi" w:cs="Tahoma"/>
          <w:color w:val="111111"/>
          <w:sz w:val="28"/>
          <w:szCs w:val="28"/>
          <w:lang w:eastAsia="ru-RU"/>
        </w:rPr>
      </w:pPr>
    </w:p>
    <w:p w:rsidR="00DF7CA8" w:rsidRDefault="001C4CAB" w:rsidP="00DF7CA8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Слідкуйте за новою інформацією</w:t>
      </w:r>
      <w:r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 xml:space="preserve"> на курсі. Усі важливі оголошення розміщені на початку курсу.</w:t>
      </w:r>
    </w:p>
    <w:p w:rsidR="001C4CAB" w:rsidRDefault="001C4CAB" w:rsidP="001C4CAB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drawing>
          <wp:inline distT="0" distB="0" distL="0" distR="0">
            <wp:extent cx="4486772" cy="3059449"/>
            <wp:effectExtent l="19050" t="0" r="9028" b="0"/>
            <wp:docPr id="24" name="Рисунок 21" descr="C:\Users\user\Desktop\Світлина №15 Оголдошення на курс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вітлина №15 Оголдошення на курсі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71" cy="306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sz w:val="28"/>
          <w:szCs w:val="28"/>
          <w:lang w:val="uk-UA" w:eastAsia="ru-RU"/>
        </w:rPr>
        <w:tab/>
      </w:r>
    </w:p>
    <w:p w:rsidR="007D3A14" w:rsidRDefault="007D3A14" w:rsidP="00A61A1F">
      <w:pPr>
        <w:rPr>
          <w:rFonts w:asciiTheme="majorHAnsi" w:eastAsia="Times New Roman" w:hAnsiTheme="majorHAnsi" w:cs="Tahoma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sz w:val="28"/>
          <w:szCs w:val="28"/>
          <w:lang w:val="uk-UA" w:eastAsia="ru-RU"/>
        </w:rPr>
        <w:br w:type="page"/>
      </w:r>
      <w:r>
        <w:rPr>
          <w:rFonts w:asciiTheme="majorHAnsi" w:eastAsia="Times New Roman" w:hAnsiTheme="majorHAnsi" w:cs="Tahoma"/>
          <w:sz w:val="28"/>
          <w:szCs w:val="28"/>
          <w:lang w:val="uk-UA" w:eastAsia="ru-RU"/>
        </w:rPr>
        <w:lastRenderedPageBreak/>
        <w:tab/>
        <w:t>В кінці курсу розміщено кілька важливих блоків, а саме:</w:t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 w:rsidRPr="007D3A14"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>Модульна контрольна робота</w:t>
      </w: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 xml:space="preserve"> (зазвичай у вигляді онлайн тестування):</w:t>
      </w:r>
    </w:p>
    <w:p w:rsidR="007D3A14" w:rsidRPr="007D3A14" w:rsidRDefault="007D3A14" w:rsidP="007D3A14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3735208" cy="2574618"/>
            <wp:effectExtent l="19050" t="0" r="0" b="0"/>
            <wp:docPr id="27" name="Рисунок 24" descr="C:\Users\user\Desktop\Світлина №12 Модульна контрольна ро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вітлина №12 Модульна контрольна робота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99" cy="25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 w:rsidRPr="007D3A14"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>Персональне завдання</w:t>
      </w: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 xml:space="preserve"> (за попередньо домовленістю з викладачем):</w:t>
      </w:r>
    </w:p>
    <w:p w:rsidR="007D3A14" w:rsidRPr="007D3A14" w:rsidRDefault="007D3A14" w:rsidP="007D3A14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3871058" cy="2089914"/>
            <wp:effectExtent l="19050" t="0" r="0" b="0"/>
            <wp:docPr id="28" name="Рисунок 25" descr="C:\Users\user\Desktop\Світлина №11 Персональне завд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вітлина №11 Персональне завдання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28" cy="209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 w:rsidRPr="007D3A14"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>Підсумкове оцінювання знань</w:t>
      </w: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 xml:space="preserve"> (залік або екзамен):</w:t>
      </w:r>
    </w:p>
    <w:p w:rsidR="007D3A14" w:rsidRPr="007D3A14" w:rsidRDefault="007D3A14" w:rsidP="007D3A14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3884378" cy="2305408"/>
            <wp:effectExtent l="19050" t="0" r="1822" b="0"/>
            <wp:docPr id="31" name="Рисунок 28" descr="C:\Users\user\Desktop\Світлина №10 Підсумкове оцінювання знань Тестув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вітлина №10 Підсумкове оцінювання знань Тестування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69" cy="230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14" w:rsidRDefault="007D3A14">
      <w:pP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br w:type="page"/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 w:rsidRPr="007D3A14"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lastRenderedPageBreak/>
        <w:t>Граматика</w:t>
      </w: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 xml:space="preserve"> (розміщені посилання на онлайн ресурси з роз'ясненням граматики та тренувальними вправами):</w:t>
      </w:r>
    </w:p>
    <w:p w:rsidR="007D3A14" w:rsidRPr="007D3A14" w:rsidRDefault="007D3A14" w:rsidP="007D3A14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3956602" cy="2865112"/>
            <wp:effectExtent l="19050" t="0" r="5798" b="0"/>
            <wp:docPr id="29" name="Рисунок 26" descr="C:\Users\user\Desktop\Світлина №9 Блок грама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вітлина №9 Блок граматики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41" cy="286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14" w:rsidRDefault="007D3A14" w:rsidP="007D3A14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 w:rsidRPr="007D3A14"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>Опитування студентів</w:t>
      </w:r>
      <w:r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  <w:t>:</w:t>
      </w:r>
    </w:p>
    <w:p w:rsidR="007D3A14" w:rsidRPr="00DF7CA8" w:rsidRDefault="007D3A14" w:rsidP="007D3A14">
      <w:pPr>
        <w:shd w:val="clear" w:color="auto" w:fill="FFFFFF"/>
        <w:spacing w:before="125" w:after="150" w:line="240" w:lineRule="auto"/>
        <w:jc w:val="center"/>
        <w:rPr>
          <w:rFonts w:asciiTheme="majorHAnsi" w:eastAsia="Times New Roman" w:hAnsiTheme="majorHAnsi" w:cs="Tahoma"/>
          <w:b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3972504" cy="2491816"/>
            <wp:effectExtent l="19050" t="0" r="8946" b="0"/>
            <wp:docPr id="30" name="Рисунок 27" descr="C:\Users\user\Desktop\Світлина №16 Опитування на курс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вітлина №16 Опитування на курсі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13" cy="249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A8" w:rsidRDefault="00DF7CA8" w:rsidP="00DF7CA8">
      <w:pPr>
        <w:shd w:val="clear" w:color="auto" w:fill="FFFFFF"/>
        <w:spacing w:before="125" w:after="15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  <w:lang w:val="uk-UA" w:eastAsia="ru-RU"/>
        </w:rPr>
        <w:tab/>
      </w:r>
      <w:r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Допомагайте </w:t>
      </w:r>
      <w:r>
        <w:rPr>
          <w:rFonts w:asciiTheme="majorHAnsi" w:eastAsia="Times New Roman" w:hAnsiTheme="majorHAnsi" w:cs="Times New Roman"/>
          <w:sz w:val="28"/>
          <w:szCs w:val="28"/>
          <w:lang w:val="uk-UA" w:eastAsia="ru-RU"/>
        </w:rPr>
        <w:t>одногрупникам</w:t>
      </w:r>
      <w:r w:rsidRPr="00DF7CA8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знайти потрібну інформацію із завданнями.</w:t>
      </w:r>
    </w:p>
    <w:p w:rsidR="004F59B9" w:rsidRPr="00DF7CA8" w:rsidRDefault="004F59B9">
      <w:pPr>
        <w:rPr>
          <w:rFonts w:asciiTheme="majorHAnsi" w:hAnsiTheme="majorHAnsi"/>
          <w:sz w:val="28"/>
          <w:szCs w:val="28"/>
        </w:rPr>
      </w:pPr>
    </w:p>
    <w:sectPr w:rsidR="004F59B9" w:rsidRPr="00DF7CA8" w:rsidSect="004F5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9D1" w:rsidRDefault="002059D1" w:rsidP="00642CBD">
      <w:pPr>
        <w:spacing w:after="0" w:line="240" w:lineRule="auto"/>
      </w:pPr>
      <w:r>
        <w:separator/>
      </w:r>
    </w:p>
  </w:endnote>
  <w:endnote w:type="continuationSeparator" w:id="1">
    <w:p w:rsidR="002059D1" w:rsidRDefault="002059D1" w:rsidP="0064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9D1" w:rsidRDefault="002059D1" w:rsidP="00642CBD">
      <w:pPr>
        <w:spacing w:after="0" w:line="240" w:lineRule="auto"/>
      </w:pPr>
      <w:r>
        <w:separator/>
      </w:r>
    </w:p>
  </w:footnote>
  <w:footnote w:type="continuationSeparator" w:id="1">
    <w:p w:rsidR="002059D1" w:rsidRDefault="002059D1" w:rsidP="00642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B07FA"/>
    <w:multiLevelType w:val="multilevel"/>
    <w:tmpl w:val="6244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FB54EC"/>
    <w:multiLevelType w:val="multilevel"/>
    <w:tmpl w:val="4198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85018E"/>
    <w:multiLevelType w:val="multilevel"/>
    <w:tmpl w:val="A16E9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B8624A"/>
    <w:multiLevelType w:val="multilevel"/>
    <w:tmpl w:val="E2346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7CA8"/>
    <w:rsid w:val="001349C5"/>
    <w:rsid w:val="001C4CAB"/>
    <w:rsid w:val="002059D1"/>
    <w:rsid w:val="00470797"/>
    <w:rsid w:val="004A2974"/>
    <w:rsid w:val="004A7620"/>
    <w:rsid w:val="004F59B9"/>
    <w:rsid w:val="00642CBD"/>
    <w:rsid w:val="006A54A8"/>
    <w:rsid w:val="0075320A"/>
    <w:rsid w:val="007D3A14"/>
    <w:rsid w:val="00955B96"/>
    <w:rsid w:val="00A61A1F"/>
    <w:rsid w:val="00B01F0B"/>
    <w:rsid w:val="00CE2A99"/>
    <w:rsid w:val="00DF7CA8"/>
    <w:rsid w:val="00E26BD1"/>
    <w:rsid w:val="00E36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7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7CA8"/>
    <w:rPr>
      <w:b/>
      <w:bCs/>
    </w:rPr>
  </w:style>
  <w:style w:type="character" w:styleId="a5">
    <w:name w:val="Emphasis"/>
    <w:basedOn w:val="a0"/>
    <w:uiPriority w:val="20"/>
    <w:qFormat/>
    <w:rsid w:val="00DF7CA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3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9C5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642CBD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642CBD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642CB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53D38-FA28-4743-9DFD-7B834F811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2024-07-30T02:49:00Z</dcterms:created>
  <dcterms:modified xsi:type="dcterms:W3CDTF">2024-07-30T02:49:00Z</dcterms:modified>
</cp:coreProperties>
</file>